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10632" w:type="dxa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09"/>
        <w:gridCol w:w="9923"/>
      </w:tblGrid>
      <w:tr w:rsidR="00B9314D" w:rsidRPr="00F45845" w:rsidTr="00946F20">
        <w:trPr>
          <w:trHeight w:val="416"/>
          <w:tblHeader/>
        </w:trPr>
        <w:tc>
          <w:tcPr>
            <w:tcW w:w="709" w:type="dxa"/>
            <w:shd w:val="clear" w:color="auto" w:fill="BFBFBF" w:themeFill="background1" w:themeFillShade="BF"/>
            <w:hideMark/>
          </w:tcPr>
          <w:p w:rsidR="00B9314D" w:rsidRPr="00F45845" w:rsidRDefault="00B9314D" w:rsidP="00B93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1:F66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  <w:bookmarkEnd w:id="0"/>
          </w:p>
        </w:tc>
        <w:tc>
          <w:tcPr>
            <w:tcW w:w="9923" w:type="dxa"/>
            <w:shd w:val="clear" w:color="auto" w:fill="BFBFBF" w:themeFill="background1" w:themeFillShade="BF"/>
            <w:vAlign w:val="center"/>
            <w:hideMark/>
          </w:tcPr>
          <w:p w:rsidR="00B9314D" w:rsidRPr="00F45845" w:rsidRDefault="00B9314D" w:rsidP="00B93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Обозначение МВИ/ Наименование МВИ</w:t>
            </w:r>
          </w:p>
        </w:tc>
      </w:tr>
      <w:tr w:rsidR="00B9314D" w:rsidRPr="00F45845" w:rsidTr="00946F20">
        <w:trPr>
          <w:trHeight w:val="275"/>
        </w:trPr>
        <w:tc>
          <w:tcPr>
            <w:tcW w:w="10632" w:type="dxa"/>
            <w:gridSpan w:val="2"/>
            <w:shd w:val="clear" w:color="auto" w:fill="BFBFBF" w:themeFill="background1" w:themeFillShade="BF"/>
            <w:hideMark/>
          </w:tcPr>
          <w:p w:rsidR="00B9314D" w:rsidRPr="00F45845" w:rsidRDefault="00B9314D" w:rsidP="00B93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Вода (сточная, поверхностная, подземная)</w:t>
            </w:r>
          </w:p>
        </w:tc>
      </w:tr>
      <w:tr w:rsidR="00B9314D" w:rsidRPr="00F45845" w:rsidTr="00946F20">
        <w:trPr>
          <w:trHeight w:val="706"/>
        </w:trPr>
        <w:tc>
          <w:tcPr>
            <w:tcW w:w="709" w:type="dxa"/>
            <w:shd w:val="clear" w:color="auto" w:fill="FFFFFF" w:themeFill="background1"/>
            <w:vAlign w:val="center"/>
          </w:tcPr>
          <w:p w:rsidR="00B9314D" w:rsidRPr="007A0148" w:rsidRDefault="00B9314D" w:rsidP="007A0148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 w:themeFill="background1"/>
            <w:hideMark/>
          </w:tcPr>
          <w:p w:rsidR="00B9314D" w:rsidRPr="00F45845" w:rsidRDefault="00B9314D" w:rsidP="00660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МВИ</w:t>
            </w:r>
            <w:proofErr w:type="gram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 1136-99.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МВИ содержания </w:t>
            </w: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бромидов, хлоридов, сульфатов, нитратов, нитритов, фторидов, </w:t>
            </w:r>
            <w:proofErr w:type="spell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гидрофосфатов</w:t>
            </w:r>
            <w:proofErr w:type="spellEnd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гидрокарбонатов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капиллярного электрофореза в водных средах</w:t>
            </w:r>
          </w:p>
        </w:tc>
      </w:tr>
      <w:tr w:rsidR="00B9314D" w:rsidRPr="00F45845" w:rsidTr="00946F20">
        <w:trPr>
          <w:trHeight w:val="762"/>
        </w:trPr>
        <w:tc>
          <w:tcPr>
            <w:tcW w:w="709" w:type="dxa"/>
            <w:shd w:val="clear" w:color="auto" w:fill="FFFFFF" w:themeFill="background1"/>
            <w:vAlign w:val="center"/>
          </w:tcPr>
          <w:p w:rsidR="00B9314D" w:rsidRPr="007A0148" w:rsidRDefault="00B9314D" w:rsidP="007A0148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 w:themeFill="background1"/>
            <w:hideMark/>
          </w:tcPr>
          <w:p w:rsidR="00B9314D" w:rsidRPr="00F45845" w:rsidRDefault="00B9314D" w:rsidP="00660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МВИ</w:t>
            </w:r>
            <w:proofErr w:type="gram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 1137-99.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МВИ содержания </w:t>
            </w: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мышьяка, кадмия, хрома, кобальта, меди, свинца, никеля, селена, сурьмы, ванадия, марганца, олова, молибдена, цинка, железа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атомно-абсорбционной спектроскопии</w:t>
            </w:r>
            <w:proofErr w:type="gramEnd"/>
          </w:p>
        </w:tc>
      </w:tr>
      <w:tr w:rsidR="00B9314D" w:rsidRPr="00F45845" w:rsidTr="00946F20">
        <w:trPr>
          <w:trHeight w:val="566"/>
        </w:trPr>
        <w:tc>
          <w:tcPr>
            <w:tcW w:w="709" w:type="dxa"/>
            <w:shd w:val="clear" w:color="auto" w:fill="FFFFFF" w:themeFill="background1"/>
            <w:vAlign w:val="center"/>
          </w:tcPr>
          <w:p w:rsidR="00B9314D" w:rsidRPr="007A0148" w:rsidRDefault="00B9314D" w:rsidP="007A0148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 w:themeFill="background1"/>
            <w:hideMark/>
          </w:tcPr>
          <w:p w:rsidR="00B9314D" w:rsidRPr="00F45845" w:rsidRDefault="00B9314D" w:rsidP="00660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МВИ</w:t>
            </w:r>
            <w:proofErr w:type="gram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 1138-99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. МВИ концентрации </w:t>
            </w: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ртути 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>методом атомно-абсорбционной спектроскопии холодных паров</w:t>
            </w:r>
          </w:p>
        </w:tc>
      </w:tr>
      <w:tr w:rsidR="00B9314D" w:rsidRPr="00F45845" w:rsidTr="00946F20">
        <w:trPr>
          <w:trHeight w:val="631"/>
        </w:trPr>
        <w:tc>
          <w:tcPr>
            <w:tcW w:w="709" w:type="dxa"/>
            <w:shd w:val="clear" w:color="auto" w:fill="FFFFFF" w:themeFill="background1"/>
            <w:vAlign w:val="center"/>
          </w:tcPr>
          <w:p w:rsidR="00B9314D" w:rsidRPr="007A0148" w:rsidRDefault="00B9314D" w:rsidP="007A0148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 w:themeFill="background1"/>
            <w:hideMark/>
          </w:tcPr>
          <w:p w:rsidR="00B9314D" w:rsidRPr="00F45845" w:rsidRDefault="00B9314D" w:rsidP="00CC6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МВИ</w:t>
            </w:r>
            <w:proofErr w:type="gram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 1530-2001.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выполнения измерений концентраций </w:t>
            </w: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бутандиола-1,4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в сточных водах промышленных производств </w:t>
            </w:r>
            <w:proofErr w:type="spellStart"/>
            <w:r w:rsidRPr="00F45845">
              <w:rPr>
                <w:rFonts w:ascii="Times New Roman" w:hAnsi="Times New Roman" w:cs="Times New Roman"/>
                <w:sz w:val="24"/>
                <w:szCs w:val="24"/>
              </w:rPr>
              <w:t>газохроматографич</w:t>
            </w:r>
            <w:r w:rsidR="003B1DE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>еским</w:t>
            </w:r>
            <w:proofErr w:type="spellEnd"/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методом</w:t>
            </w:r>
          </w:p>
        </w:tc>
      </w:tr>
      <w:tr w:rsidR="00B9314D" w:rsidRPr="00F45845" w:rsidTr="00946F20">
        <w:trPr>
          <w:trHeight w:val="555"/>
        </w:trPr>
        <w:tc>
          <w:tcPr>
            <w:tcW w:w="709" w:type="dxa"/>
            <w:shd w:val="clear" w:color="auto" w:fill="FFFFFF" w:themeFill="background1"/>
            <w:vAlign w:val="center"/>
          </w:tcPr>
          <w:p w:rsidR="00B9314D" w:rsidRPr="007A0148" w:rsidRDefault="00B9314D" w:rsidP="007A0148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 w:themeFill="background1"/>
            <w:hideMark/>
          </w:tcPr>
          <w:p w:rsidR="00B9314D" w:rsidRPr="00F45845" w:rsidRDefault="00B9314D" w:rsidP="00660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МВИ</w:t>
            </w:r>
            <w:proofErr w:type="gram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 1579-2001.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МВИ концентраций </w:t>
            </w: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п-ксилола и </w:t>
            </w:r>
            <w:proofErr w:type="spell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динила</w:t>
            </w:r>
            <w:proofErr w:type="spellEnd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>в сточных и поверхностных водах методом газовой хроматографии</w:t>
            </w:r>
          </w:p>
        </w:tc>
      </w:tr>
      <w:tr w:rsidR="00B9314D" w:rsidRPr="00F45845" w:rsidTr="00946F20">
        <w:trPr>
          <w:trHeight w:val="520"/>
        </w:trPr>
        <w:tc>
          <w:tcPr>
            <w:tcW w:w="709" w:type="dxa"/>
            <w:shd w:val="clear" w:color="auto" w:fill="FFFFFF" w:themeFill="background1"/>
            <w:vAlign w:val="center"/>
          </w:tcPr>
          <w:p w:rsidR="00B9314D" w:rsidRPr="007A0148" w:rsidRDefault="00B9314D" w:rsidP="007A0148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 w:themeFill="background1"/>
            <w:hideMark/>
          </w:tcPr>
          <w:p w:rsidR="00B9314D" w:rsidRPr="00F45845" w:rsidRDefault="00B9314D" w:rsidP="00660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МВИ</w:t>
            </w:r>
            <w:proofErr w:type="gram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 1645-2001. 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количественного газохроматографического определения концентраций пестицидов </w:t>
            </w:r>
            <w:proofErr w:type="spellStart"/>
            <w:r w:rsidRPr="00F45845">
              <w:rPr>
                <w:rFonts w:ascii="Times New Roman" w:hAnsi="Times New Roman" w:cs="Times New Roman"/>
                <w:sz w:val="24"/>
                <w:szCs w:val="24"/>
              </w:rPr>
              <w:t>линдана</w:t>
            </w:r>
            <w:proofErr w:type="spellEnd"/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и 4,4`-ДДТ при их совместном присутствии в воде</w:t>
            </w:r>
          </w:p>
        </w:tc>
      </w:tr>
      <w:tr w:rsidR="00B9314D" w:rsidRPr="00F45845" w:rsidTr="00946F20">
        <w:trPr>
          <w:trHeight w:val="912"/>
        </w:trPr>
        <w:tc>
          <w:tcPr>
            <w:tcW w:w="709" w:type="dxa"/>
            <w:shd w:val="clear" w:color="auto" w:fill="FFFFFF" w:themeFill="background1"/>
            <w:vAlign w:val="center"/>
          </w:tcPr>
          <w:p w:rsidR="00B9314D" w:rsidRPr="007A0148" w:rsidRDefault="00B9314D" w:rsidP="007A0148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 w:themeFill="background1"/>
            <w:hideMark/>
          </w:tcPr>
          <w:p w:rsidR="00B9314D" w:rsidRPr="00F45845" w:rsidRDefault="00B9314D" w:rsidP="00660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МВИ</w:t>
            </w:r>
            <w:proofErr w:type="gram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 1646-2001. 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количественного газохроматографического определения хлорорганических соединений в воде (определяемые компоненты: </w:t>
            </w: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хлористый метилен, хлороформ, 1,2-дихлорэтан, четырёххлористый углерод, </w:t>
            </w:r>
            <w:proofErr w:type="spell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трихлорэтилен</w:t>
            </w:r>
            <w:proofErr w:type="spellEnd"/>
            <w:r w:rsidRPr="00F458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314D" w:rsidRPr="00F45845" w:rsidTr="00946F20">
        <w:trPr>
          <w:trHeight w:val="429"/>
        </w:trPr>
        <w:tc>
          <w:tcPr>
            <w:tcW w:w="709" w:type="dxa"/>
            <w:shd w:val="clear" w:color="auto" w:fill="FFFFFF" w:themeFill="background1"/>
            <w:vAlign w:val="center"/>
          </w:tcPr>
          <w:p w:rsidR="00B9314D" w:rsidRPr="007A0148" w:rsidRDefault="00B9314D" w:rsidP="007A0148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 w:themeFill="background1"/>
            <w:hideMark/>
          </w:tcPr>
          <w:p w:rsidR="00B9314D" w:rsidRPr="00F45845" w:rsidRDefault="00B9314D" w:rsidP="00660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МВИ</w:t>
            </w:r>
            <w:proofErr w:type="gram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 1910-2003.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количественного определения </w:t>
            </w: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фенолов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в воде методом газовой хроматографии</w:t>
            </w:r>
          </w:p>
        </w:tc>
      </w:tr>
      <w:tr w:rsidR="00B9314D" w:rsidRPr="00F45845" w:rsidTr="00946F20">
        <w:trPr>
          <w:trHeight w:val="395"/>
        </w:trPr>
        <w:tc>
          <w:tcPr>
            <w:tcW w:w="709" w:type="dxa"/>
            <w:shd w:val="clear" w:color="auto" w:fill="FFFFFF" w:themeFill="background1"/>
            <w:vAlign w:val="center"/>
          </w:tcPr>
          <w:p w:rsidR="00B9314D" w:rsidRPr="007A0148" w:rsidRDefault="00B9314D" w:rsidP="007A0148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 w:themeFill="background1"/>
            <w:hideMark/>
          </w:tcPr>
          <w:p w:rsidR="00B9314D" w:rsidRPr="00F45845" w:rsidRDefault="00B9314D" w:rsidP="00660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МВИ. МН 2430-2006.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МВИ концентраций </w:t>
            </w: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нефтепродуктов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в сточных водах гравиметрическим методом</w:t>
            </w:r>
          </w:p>
        </w:tc>
      </w:tr>
      <w:tr w:rsidR="00B9314D" w:rsidRPr="00F45845" w:rsidTr="00946F20">
        <w:trPr>
          <w:trHeight w:val="503"/>
        </w:trPr>
        <w:tc>
          <w:tcPr>
            <w:tcW w:w="709" w:type="dxa"/>
            <w:shd w:val="clear" w:color="auto" w:fill="FFFFFF" w:themeFill="background1"/>
            <w:vAlign w:val="center"/>
          </w:tcPr>
          <w:p w:rsidR="00B9314D" w:rsidRPr="007A0148" w:rsidRDefault="00B9314D" w:rsidP="007A0148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 w:themeFill="background1"/>
            <w:hideMark/>
          </w:tcPr>
          <w:p w:rsidR="00B9314D" w:rsidRPr="00F45845" w:rsidRDefault="00B9314D" w:rsidP="00660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МВИ</w:t>
            </w:r>
            <w:proofErr w:type="gram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 2756-2007.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МВИ концентрации </w:t>
            </w: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фторидов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в сточных водах потенциометрическим методом</w:t>
            </w:r>
          </w:p>
        </w:tc>
      </w:tr>
      <w:tr w:rsidR="00B9314D" w:rsidRPr="00F45845" w:rsidTr="00946F20">
        <w:trPr>
          <w:trHeight w:val="155"/>
        </w:trPr>
        <w:tc>
          <w:tcPr>
            <w:tcW w:w="709" w:type="dxa"/>
            <w:shd w:val="clear" w:color="auto" w:fill="FFFFFF" w:themeFill="background1"/>
            <w:vAlign w:val="center"/>
          </w:tcPr>
          <w:p w:rsidR="00B9314D" w:rsidRPr="007A0148" w:rsidRDefault="00B9314D" w:rsidP="007A0148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 w:themeFill="background1"/>
            <w:hideMark/>
          </w:tcPr>
          <w:p w:rsidR="00B9314D" w:rsidRPr="00F45845" w:rsidRDefault="00B9314D" w:rsidP="00660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МВИ</w:t>
            </w:r>
            <w:proofErr w:type="gram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 3369-2010.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МВИ содержания </w:t>
            </w: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металлов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в жидких и твердых матрицах методом атомной абсорбционной спектрометрии с изменениями №1, №2</w:t>
            </w:r>
          </w:p>
        </w:tc>
      </w:tr>
      <w:tr w:rsidR="00B9314D" w:rsidRPr="00F45845" w:rsidTr="00946F20">
        <w:trPr>
          <w:trHeight w:val="843"/>
        </w:trPr>
        <w:tc>
          <w:tcPr>
            <w:tcW w:w="709" w:type="dxa"/>
            <w:shd w:val="clear" w:color="auto" w:fill="FFFFFF" w:themeFill="background1"/>
            <w:vAlign w:val="center"/>
          </w:tcPr>
          <w:p w:rsidR="00B9314D" w:rsidRPr="007A0148" w:rsidRDefault="00B9314D" w:rsidP="007A0148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 w:themeFill="background1"/>
            <w:hideMark/>
          </w:tcPr>
          <w:p w:rsidR="00B9314D" w:rsidRPr="00F45845" w:rsidRDefault="00B9314D" w:rsidP="00660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МВИ</w:t>
            </w:r>
            <w:proofErr w:type="gram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 4139-2011.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обеспечения единства измерений Республики Беларусь. Массовая концентрация </w:t>
            </w: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азота по Къельдалю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в питьевых, природных и сточных водах. Методика выполнения измерений титриметрическим методом с изменением №1</w:t>
            </w:r>
          </w:p>
        </w:tc>
      </w:tr>
      <w:tr w:rsidR="00B9314D" w:rsidRPr="00F45845" w:rsidTr="00946F20">
        <w:trPr>
          <w:trHeight w:val="516"/>
        </w:trPr>
        <w:tc>
          <w:tcPr>
            <w:tcW w:w="709" w:type="dxa"/>
            <w:shd w:val="clear" w:color="auto" w:fill="FFFFFF" w:themeFill="background1"/>
            <w:vAlign w:val="center"/>
          </w:tcPr>
          <w:p w:rsidR="00B9314D" w:rsidRPr="007A0148" w:rsidRDefault="00B9314D" w:rsidP="007A0148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 w:themeFill="background1"/>
            <w:hideMark/>
          </w:tcPr>
          <w:p w:rsidR="00B9314D" w:rsidRPr="00F45845" w:rsidRDefault="00B9314D" w:rsidP="00660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МВИ</w:t>
            </w:r>
            <w:proofErr w:type="gram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 4218-2012.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МВИ концентрации </w:t>
            </w: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сухого остатка (минерализации)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гравиметрическим методом</w:t>
            </w:r>
          </w:p>
        </w:tc>
      </w:tr>
      <w:tr w:rsidR="00B9314D" w:rsidRPr="00F45845" w:rsidTr="00946F20">
        <w:trPr>
          <w:trHeight w:val="496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B9314D" w:rsidRPr="007A0148" w:rsidRDefault="00B9314D" w:rsidP="007A0148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 w:themeFill="background1"/>
            <w:hideMark/>
          </w:tcPr>
          <w:p w:rsidR="00B9314D" w:rsidRPr="00F45845" w:rsidRDefault="00B9314D" w:rsidP="006604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МВИ</w:t>
            </w:r>
            <w:proofErr w:type="gram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 4362-2012. 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МВИ </w:t>
            </w: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взвешенных веще</w:t>
            </w:r>
            <w:proofErr w:type="gram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proofErr w:type="gramEnd"/>
            <w:r w:rsidRPr="00F45845">
              <w:rPr>
                <w:rFonts w:ascii="Times New Roman" w:hAnsi="Times New Roman" w:cs="Times New Roman"/>
                <w:sz w:val="24"/>
                <w:szCs w:val="24"/>
              </w:rPr>
              <w:t>авиметрическим методом в сточных, поверхностных и подземных водах</w:t>
            </w:r>
          </w:p>
        </w:tc>
      </w:tr>
      <w:tr w:rsidR="00B9314D" w:rsidRPr="00F45845" w:rsidTr="00946F20">
        <w:trPr>
          <w:trHeight w:val="179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B9314D" w:rsidRPr="007A0148" w:rsidRDefault="00B9314D" w:rsidP="007A0148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 w:themeFill="background1"/>
            <w:hideMark/>
          </w:tcPr>
          <w:p w:rsidR="00B9314D" w:rsidRPr="00F45845" w:rsidRDefault="00B9314D" w:rsidP="006604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МВИ</w:t>
            </w:r>
            <w:proofErr w:type="gram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 5350-2015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МВИ </w:t>
            </w: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температуры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</w:p>
        </w:tc>
      </w:tr>
      <w:tr w:rsidR="00B9314D" w:rsidRPr="00F45845" w:rsidTr="00946F20">
        <w:trPr>
          <w:trHeight w:val="297"/>
        </w:trPr>
        <w:tc>
          <w:tcPr>
            <w:tcW w:w="10632" w:type="dxa"/>
            <w:gridSpan w:val="2"/>
            <w:shd w:val="clear" w:color="auto" w:fill="BFBFBF" w:themeFill="background1" w:themeFillShade="BF"/>
            <w:hideMark/>
          </w:tcPr>
          <w:p w:rsidR="00B9314D" w:rsidRPr="00F45845" w:rsidRDefault="00B9314D" w:rsidP="00B93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ЗЕМЛИ (включая ПОЧВЫ)</w:t>
            </w:r>
          </w:p>
        </w:tc>
      </w:tr>
      <w:tr w:rsidR="00B9314D" w:rsidRPr="00F45845" w:rsidTr="00946F20">
        <w:trPr>
          <w:trHeight w:val="37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B9314D" w:rsidRPr="007A0148" w:rsidRDefault="00B9314D" w:rsidP="007A0148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 w:themeFill="background1"/>
            <w:hideMark/>
          </w:tcPr>
          <w:p w:rsidR="00B9314D" w:rsidRPr="00F45845" w:rsidRDefault="00B93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МВИ. МН 1819-2002.МВИ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концентрации </w:t>
            </w: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нитрила акриловой кислоты 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>в почве методом газовой хроматографии</w:t>
            </w:r>
          </w:p>
        </w:tc>
      </w:tr>
      <w:tr w:rsidR="00B9314D" w:rsidRPr="00F45845" w:rsidTr="00946F20">
        <w:trPr>
          <w:trHeight w:val="70"/>
        </w:trPr>
        <w:tc>
          <w:tcPr>
            <w:tcW w:w="10632" w:type="dxa"/>
            <w:gridSpan w:val="2"/>
            <w:shd w:val="clear" w:color="auto" w:fill="BFBFBF" w:themeFill="background1" w:themeFillShade="BF"/>
            <w:hideMark/>
          </w:tcPr>
          <w:p w:rsidR="00B9314D" w:rsidRPr="00F45845" w:rsidRDefault="00B9314D" w:rsidP="00B93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Атмосферный воздух. Атмосферные осадки</w:t>
            </w:r>
          </w:p>
        </w:tc>
      </w:tr>
      <w:tr w:rsidR="00B9314D" w:rsidRPr="00F45845" w:rsidTr="00946F20">
        <w:trPr>
          <w:trHeight w:val="554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B9314D" w:rsidRPr="007A0148" w:rsidRDefault="00B9314D" w:rsidP="007A0148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 w:themeFill="background1"/>
            <w:hideMark/>
          </w:tcPr>
          <w:p w:rsidR="00B9314D" w:rsidRPr="00F45845" w:rsidRDefault="00B9314D" w:rsidP="006604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МВИ</w:t>
            </w:r>
            <w:proofErr w:type="gram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 1578-2001. 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МВИ концентраций </w:t>
            </w: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п-ксилола и </w:t>
            </w:r>
            <w:proofErr w:type="spell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динила</w:t>
            </w:r>
            <w:proofErr w:type="spellEnd"/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в атмосферном воздухе методом газовой хроматографии</w:t>
            </w:r>
          </w:p>
        </w:tc>
      </w:tr>
      <w:tr w:rsidR="00B9314D" w:rsidRPr="00F45845" w:rsidTr="00946F20">
        <w:trPr>
          <w:trHeight w:val="112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B9314D" w:rsidRPr="007A0148" w:rsidRDefault="00B9314D" w:rsidP="007A0148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 w:themeFill="background1"/>
            <w:hideMark/>
          </w:tcPr>
          <w:p w:rsidR="00B9314D" w:rsidRPr="00F45845" w:rsidRDefault="00B9314D" w:rsidP="006604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МВИ</w:t>
            </w:r>
            <w:proofErr w:type="gram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 1680-2001. 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количественного газохроматографического определения концентраций </w:t>
            </w: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загрязняющих веществ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в атмосферном воздухе </w:t>
            </w: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(1,4-диоксан, ацетон, бензол, метанол, </w:t>
            </w:r>
            <w:proofErr w:type="spell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метилэтилкетон</w:t>
            </w:r>
            <w:proofErr w:type="spellEnd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м-ксилол, н-амилацетат, н-бутанол, н-</w:t>
            </w:r>
            <w:proofErr w:type="spell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бутилацетат</w:t>
            </w:r>
            <w:proofErr w:type="gram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,о</w:t>
            </w:r>
            <w:proofErr w:type="spellEnd"/>
            <w:proofErr w:type="gramEnd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ксилол,п</w:t>
            </w:r>
            <w:proofErr w:type="spellEnd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-ксилол, стирол, </w:t>
            </w:r>
            <w:proofErr w:type="spell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толуол,этанол</w:t>
            </w:r>
            <w:proofErr w:type="spellEnd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этилацетат, этилбензол, этиленгликоль, </w:t>
            </w:r>
            <w:proofErr w:type="spell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этилцеллозольв</w:t>
            </w:r>
            <w:proofErr w:type="spellEnd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9314D" w:rsidRPr="00F45845" w:rsidTr="00946F20">
        <w:trPr>
          <w:trHeight w:val="640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B9314D" w:rsidRPr="007A0148" w:rsidRDefault="00B9314D" w:rsidP="007A0148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 w:themeFill="background1"/>
            <w:hideMark/>
          </w:tcPr>
          <w:p w:rsidR="00B9314D" w:rsidRPr="00F45845" w:rsidRDefault="00B9314D" w:rsidP="006604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МВИ</w:t>
            </w:r>
            <w:proofErr w:type="gram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 1960-2003. 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определения </w:t>
            </w: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формальдегида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в воздухе методом газовой хроматографии</w:t>
            </w:r>
          </w:p>
        </w:tc>
      </w:tr>
      <w:tr w:rsidR="00B9314D" w:rsidRPr="00F45845" w:rsidTr="00946F20">
        <w:trPr>
          <w:trHeight w:val="814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B9314D" w:rsidRPr="007A0148" w:rsidRDefault="00B9314D" w:rsidP="007A0148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 w:themeFill="background1"/>
            <w:hideMark/>
          </w:tcPr>
          <w:p w:rsidR="00B9314D" w:rsidRPr="00F45845" w:rsidRDefault="00B9314D" w:rsidP="006604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МВИ. МН 5512-2016.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Концентрация металлов </w:t>
            </w: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(кальция и магния)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в атмосферных осадках и снежном покрове методом </w:t>
            </w:r>
            <w:proofErr w:type="gramStart"/>
            <w:r w:rsidRPr="00F45845">
              <w:rPr>
                <w:rFonts w:ascii="Times New Roman" w:hAnsi="Times New Roman" w:cs="Times New Roman"/>
                <w:sz w:val="24"/>
                <w:szCs w:val="24"/>
              </w:rPr>
              <w:t>атомно-абсорбционной</w:t>
            </w:r>
            <w:proofErr w:type="gramEnd"/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845">
              <w:rPr>
                <w:rFonts w:ascii="Times New Roman" w:hAnsi="Times New Roman" w:cs="Times New Roman"/>
                <w:sz w:val="24"/>
                <w:szCs w:val="24"/>
              </w:rPr>
              <w:t>спектрофотометрии</w:t>
            </w:r>
            <w:proofErr w:type="spellEnd"/>
            <w:r w:rsidRPr="00F45845">
              <w:rPr>
                <w:rFonts w:ascii="Times New Roman" w:hAnsi="Times New Roman" w:cs="Times New Roman"/>
                <w:sz w:val="24"/>
                <w:szCs w:val="24"/>
              </w:rPr>
              <w:t>. Методика выполнения измерений</w:t>
            </w:r>
          </w:p>
        </w:tc>
      </w:tr>
      <w:tr w:rsidR="00B9314D" w:rsidRPr="00F45845" w:rsidTr="00946F20">
        <w:trPr>
          <w:trHeight w:val="784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B9314D" w:rsidRPr="007A0148" w:rsidRDefault="00B9314D" w:rsidP="007A0148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 w:themeFill="background1"/>
            <w:hideMark/>
          </w:tcPr>
          <w:p w:rsidR="00B9314D" w:rsidRPr="00F45845" w:rsidRDefault="00B9314D" w:rsidP="006604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МВИ. МН 5514-2016.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Концентрация металлов </w:t>
            </w: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(свинца и кадмия)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в атмосферном воздухе,  атмосферных осадках и снежном покрове методом </w:t>
            </w:r>
            <w:proofErr w:type="gramStart"/>
            <w:r w:rsidRPr="00F45845">
              <w:rPr>
                <w:rFonts w:ascii="Times New Roman" w:hAnsi="Times New Roman" w:cs="Times New Roman"/>
                <w:sz w:val="24"/>
                <w:szCs w:val="24"/>
              </w:rPr>
              <w:t>атомно-абсорбционной</w:t>
            </w:r>
            <w:proofErr w:type="gramEnd"/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845">
              <w:rPr>
                <w:rFonts w:ascii="Times New Roman" w:hAnsi="Times New Roman" w:cs="Times New Roman"/>
                <w:sz w:val="24"/>
                <w:szCs w:val="24"/>
              </w:rPr>
              <w:t>спектрофотометрии</w:t>
            </w:r>
            <w:proofErr w:type="spellEnd"/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. Методика выполнения измерений </w:t>
            </w:r>
          </w:p>
        </w:tc>
      </w:tr>
      <w:tr w:rsidR="00B9314D" w:rsidRPr="00F45845" w:rsidTr="00946F20">
        <w:trPr>
          <w:trHeight w:val="470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B9314D" w:rsidRPr="007A0148" w:rsidRDefault="00B9314D" w:rsidP="007A0148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 w:themeFill="background1"/>
            <w:hideMark/>
          </w:tcPr>
          <w:p w:rsidR="00B9314D" w:rsidRPr="00F45845" w:rsidRDefault="00B9314D" w:rsidP="006604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МВИ. МН 5681-2016. 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массовой концентрации </w:t>
            </w: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фторида водорода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в атмосферном воздухе (отбор проб в барботеры). Методика выполнения измерений</w:t>
            </w:r>
          </w:p>
        </w:tc>
      </w:tr>
      <w:tr w:rsidR="00B9314D" w:rsidRPr="00F45845" w:rsidTr="00946F20">
        <w:trPr>
          <w:trHeight w:val="295"/>
        </w:trPr>
        <w:tc>
          <w:tcPr>
            <w:tcW w:w="10632" w:type="dxa"/>
            <w:gridSpan w:val="2"/>
            <w:shd w:val="clear" w:color="auto" w:fill="BFBFBF" w:themeFill="background1" w:themeFillShade="BF"/>
            <w:hideMark/>
          </w:tcPr>
          <w:p w:rsidR="00B9314D" w:rsidRPr="00F45845" w:rsidRDefault="00B9314D" w:rsidP="00B93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Выбросы загрязняющих веществ от стационарных и мобильных источников выбросов</w:t>
            </w:r>
          </w:p>
        </w:tc>
      </w:tr>
      <w:tr w:rsidR="00B9314D" w:rsidRPr="00F45845" w:rsidTr="00946F20">
        <w:trPr>
          <w:trHeight w:val="433"/>
        </w:trPr>
        <w:tc>
          <w:tcPr>
            <w:tcW w:w="709" w:type="dxa"/>
            <w:shd w:val="clear" w:color="auto" w:fill="FFFFFF" w:themeFill="background1"/>
            <w:vAlign w:val="center"/>
          </w:tcPr>
          <w:p w:rsidR="00B9314D" w:rsidRPr="007A0148" w:rsidRDefault="00B9314D" w:rsidP="007A0148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 w:themeFill="background1"/>
            <w:hideMark/>
          </w:tcPr>
          <w:p w:rsidR="00B9314D" w:rsidRPr="00F45845" w:rsidRDefault="00B9314D" w:rsidP="00660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МВИ</w:t>
            </w:r>
            <w:proofErr w:type="gram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 1532 – 2001.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выполнения измерений концентраций </w:t>
            </w:r>
            <w:proofErr w:type="spell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бутандиола</w:t>
            </w:r>
            <w:proofErr w:type="spellEnd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- 1,4 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>в промышленных выбросах газохроматографическим методом</w:t>
            </w:r>
          </w:p>
        </w:tc>
      </w:tr>
      <w:tr w:rsidR="00B9314D" w:rsidRPr="00F45845" w:rsidTr="00946F20">
        <w:trPr>
          <w:trHeight w:val="480"/>
        </w:trPr>
        <w:tc>
          <w:tcPr>
            <w:tcW w:w="709" w:type="dxa"/>
            <w:shd w:val="clear" w:color="auto" w:fill="FFFFFF" w:themeFill="background1"/>
            <w:vAlign w:val="center"/>
          </w:tcPr>
          <w:p w:rsidR="00B9314D" w:rsidRPr="007A0148" w:rsidRDefault="00B9314D" w:rsidP="007A0148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 w:themeFill="background1"/>
            <w:hideMark/>
          </w:tcPr>
          <w:p w:rsidR="00B9314D" w:rsidRPr="00F45845" w:rsidRDefault="00B9314D" w:rsidP="00660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МВИ</w:t>
            </w:r>
            <w:proofErr w:type="gram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 1580-2001.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МВИ концентраций </w:t>
            </w:r>
            <w:proofErr w:type="spell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динила</w:t>
            </w:r>
            <w:proofErr w:type="spellEnd"/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в промышленных выбросах методом газовой хроматографии</w:t>
            </w:r>
          </w:p>
        </w:tc>
      </w:tr>
      <w:tr w:rsidR="00B9314D" w:rsidRPr="00F45845" w:rsidTr="00946F20">
        <w:trPr>
          <w:trHeight w:val="695"/>
        </w:trPr>
        <w:tc>
          <w:tcPr>
            <w:tcW w:w="709" w:type="dxa"/>
            <w:shd w:val="clear" w:color="auto" w:fill="FFFFFF" w:themeFill="background1"/>
            <w:vAlign w:val="center"/>
          </w:tcPr>
          <w:p w:rsidR="00B9314D" w:rsidRPr="007A0148" w:rsidRDefault="00B9314D" w:rsidP="007A0148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 w:themeFill="background1"/>
            <w:hideMark/>
          </w:tcPr>
          <w:p w:rsidR="00B9314D" w:rsidRPr="00F45845" w:rsidRDefault="00B9314D" w:rsidP="00660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МВИ. МН 1657-2001.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количественного газохроматографического определения концентраций паров </w:t>
            </w: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предельных углеводородов С1-С10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(индивидуально и суммарно) при их совместном присутствии в промышленных выбросах</w:t>
            </w:r>
          </w:p>
        </w:tc>
      </w:tr>
      <w:tr w:rsidR="00B9314D" w:rsidRPr="00F45845" w:rsidTr="00946F20">
        <w:trPr>
          <w:trHeight w:val="270"/>
        </w:trPr>
        <w:tc>
          <w:tcPr>
            <w:tcW w:w="709" w:type="dxa"/>
            <w:shd w:val="clear" w:color="auto" w:fill="FFFFFF" w:themeFill="background1"/>
            <w:vAlign w:val="center"/>
          </w:tcPr>
          <w:p w:rsidR="00B9314D" w:rsidRPr="007A0148" w:rsidRDefault="00B9314D" w:rsidP="007A0148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 w:themeFill="background1"/>
            <w:hideMark/>
          </w:tcPr>
          <w:p w:rsidR="00B9314D" w:rsidRPr="00F45845" w:rsidRDefault="00B9314D" w:rsidP="00660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МВИ</w:t>
            </w:r>
            <w:proofErr w:type="gram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 1820-2002.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определения концентраций паров </w:t>
            </w: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органических растворителей 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>в газовых выбросах промышленных предприятий</w:t>
            </w:r>
          </w:p>
        </w:tc>
      </w:tr>
      <w:tr w:rsidR="00B9314D" w:rsidRPr="00F45845" w:rsidTr="00946F20">
        <w:trPr>
          <w:trHeight w:val="519"/>
        </w:trPr>
        <w:tc>
          <w:tcPr>
            <w:tcW w:w="709" w:type="dxa"/>
            <w:shd w:val="clear" w:color="auto" w:fill="FFFFFF" w:themeFill="background1"/>
            <w:vAlign w:val="center"/>
          </w:tcPr>
          <w:p w:rsidR="00B9314D" w:rsidRPr="007A0148" w:rsidRDefault="00B9314D" w:rsidP="007A0148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 w:themeFill="background1"/>
            <w:hideMark/>
          </w:tcPr>
          <w:p w:rsidR="00B9314D" w:rsidRPr="00F45845" w:rsidRDefault="00B9314D" w:rsidP="00660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МВИ</w:t>
            </w:r>
            <w:proofErr w:type="gram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 1828-2002.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количественного газохроматографического определения концентраций </w:t>
            </w: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полициклических ароматических углеводородов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в промышленных выбросах</w:t>
            </w:r>
          </w:p>
        </w:tc>
      </w:tr>
      <w:tr w:rsidR="00B9314D" w:rsidRPr="00F45845" w:rsidTr="00946F20">
        <w:trPr>
          <w:trHeight w:val="498"/>
        </w:trPr>
        <w:tc>
          <w:tcPr>
            <w:tcW w:w="709" w:type="dxa"/>
            <w:shd w:val="clear" w:color="auto" w:fill="FFFFFF" w:themeFill="background1"/>
            <w:vAlign w:val="center"/>
          </w:tcPr>
          <w:p w:rsidR="00B9314D" w:rsidRPr="007A0148" w:rsidRDefault="00B9314D" w:rsidP="007A0148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 w:themeFill="background1"/>
            <w:hideMark/>
          </w:tcPr>
          <w:p w:rsidR="00B9314D" w:rsidRPr="00F45845" w:rsidRDefault="00B9314D" w:rsidP="00660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МВИ</w:t>
            </w:r>
            <w:proofErr w:type="gram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 2021-2004.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МВИ концентрации газообразных </w:t>
            </w: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соединений фтора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потенциометрическим методом в промышленных выбросах в атмосферу</w:t>
            </w:r>
          </w:p>
        </w:tc>
      </w:tr>
      <w:tr w:rsidR="00B9314D" w:rsidRPr="00F45845" w:rsidTr="00946F20">
        <w:trPr>
          <w:trHeight w:val="620"/>
        </w:trPr>
        <w:tc>
          <w:tcPr>
            <w:tcW w:w="709" w:type="dxa"/>
            <w:shd w:val="clear" w:color="auto" w:fill="FFFFFF" w:themeFill="background1"/>
            <w:vAlign w:val="center"/>
          </w:tcPr>
          <w:p w:rsidR="00B9314D" w:rsidRPr="007A0148" w:rsidRDefault="00B9314D" w:rsidP="007A0148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 w:themeFill="background1"/>
            <w:hideMark/>
          </w:tcPr>
          <w:p w:rsidR="00B9314D" w:rsidRPr="00F45845" w:rsidRDefault="00B9314D" w:rsidP="00660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МВИ</w:t>
            </w:r>
            <w:proofErr w:type="gram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 2395-2005.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газохроматографического определения </w:t>
            </w:r>
            <w:proofErr w:type="spell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озоноразрушающих</w:t>
            </w:r>
            <w:proofErr w:type="spellEnd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веще</w:t>
            </w:r>
            <w:proofErr w:type="gram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в пр</w:t>
            </w:r>
            <w:proofErr w:type="gramEnd"/>
            <w:r w:rsidRPr="00F45845">
              <w:rPr>
                <w:rFonts w:ascii="Times New Roman" w:hAnsi="Times New Roman" w:cs="Times New Roman"/>
                <w:sz w:val="24"/>
                <w:szCs w:val="24"/>
              </w:rPr>
              <w:t>омышленных выбросах и в атмосферном воздухе</w:t>
            </w:r>
          </w:p>
        </w:tc>
      </w:tr>
      <w:tr w:rsidR="00B9314D" w:rsidRPr="00F45845" w:rsidTr="00946F20">
        <w:trPr>
          <w:trHeight w:val="261"/>
        </w:trPr>
        <w:tc>
          <w:tcPr>
            <w:tcW w:w="709" w:type="dxa"/>
            <w:shd w:val="clear" w:color="auto" w:fill="FFFFFF" w:themeFill="background1"/>
            <w:vAlign w:val="center"/>
          </w:tcPr>
          <w:p w:rsidR="00B9314D" w:rsidRPr="007A0148" w:rsidRDefault="00B9314D" w:rsidP="007A0148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 w:themeFill="background1"/>
            <w:hideMark/>
          </w:tcPr>
          <w:p w:rsidR="00B9314D" w:rsidRPr="00F45845" w:rsidRDefault="00B9314D" w:rsidP="00660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МВИ</w:t>
            </w:r>
            <w:proofErr w:type="gram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 2804 - 2007.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определения концентраций паров органических растворителей в газовых выбросах промышленных предприятий с изменением №1</w:t>
            </w:r>
          </w:p>
        </w:tc>
      </w:tr>
      <w:tr w:rsidR="00B9314D" w:rsidRPr="00F45845" w:rsidTr="00946F20">
        <w:trPr>
          <w:trHeight w:val="524"/>
        </w:trPr>
        <w:tc>
          <w:tcPr>
            <w:tcW w:w="709" w:type="dxa"/>
            <w:shd w:val="clear" w:color="auto" w:fill="FFFFFF" w:themeFill="background1"/>
            <w:vAlign w:val="center"/>
          </w:tcPr>
          <w:p w:rsidR="00B9314D" w:rsidRPr="007A0148" w:rsidRDefault="00B9314D" w:rsidP="007A0148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 w:themeFill="background1"/>
            <w:hideMark/>
          </w:tcPr>
          <w:p w:rsidR="00B9314D" w:rsidRPr="00F45845" w:rsidRDefault="00B9314D" w:rsidP="00660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МВИ. МН 2958-2008.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МВИ содержания </w:t>
            </w: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фталевого ангидрида и малеинового ангидрида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в промышленных выбросах</w:t>
            </w:r>
          </w:p>
        </w:tc>
      </w:tr>
      <w:tr w:rsidR="00B9314D" w:rsidRPr="00F45845" w:rsidTr="00946F20">
        <w:trPr>
          <w:trHeight w:val="348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B9314D" w:rsidRPr="007A0148" w:rsidRDefault="00B9314D" w:rsidP="007A0148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 w:themeFill="background1"/>
            <w:hideMark/>
          </w:tcPr>
          <w:p w:rsidR="00B9314D" w:rsidRPr="00F45845" w:rsidRDefault="00B9314D" w:rsidP="00660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МВИ</w:t>
            </w:r>
            <w:proofErr w:type="gram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 3829-2011.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МВИ концентрации </w:t>
            </w: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аммиака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в промышленных выбросах</w:t>
            </w:r>
          </w:p>
        </w:tc>
      </w:tr>
      <w:tr w:rsidR="00B9314D" w:rsidRPr="00F45845" w:rsidTr="00946F20">
        <w:trPr>
          <w:trHeight w:val="283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B9314D" w:rsidRPr="007A0148" w:rsidRDefault="00B9314D" w:rsidP="007A0148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 w:themeFill="background1"/>
            <w:hideMark/>
          </w:tcPr>
          <w:p w:rsidR="00B9314D" w:rsidRPr="00F45845" w:rsidRDefault="00B9314D" w:rsidP="00660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МВИ</w:t>
            </w:r>
            <w:proofErr w:type="gram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 3984-2011.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МВИ содержания </w:t>
            </w: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канифоли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в промышленных выбросах</w:t>
            </w:r>
          </w:p>
        </w:tc>
      </w:tr>
      <w:tr w:rsidR="00B9314D" w:rsidRPr="00F45845" w:rsidTr="00946F20">
        <w:trPr>
          <w:trHeight w:val="529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B9314D" w:rsidRPr="007A0148" w:rsidRDefault="00B9314D" w:rsidP="007A0148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 w:themeFill="background1"/>
            <w:hideMark/>
          </w:tcPr>
          <w:p w:rsidR="00B9314D" w:rsidRPr="00F45845" w:rsidRDefault="00B9314D" w:rsidP="00660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МВИ</w:t>
            </w:r>
            <w:proofErr w:type="gram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 4443-2012.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МВИ концентрации </w:t>
            </w: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уксусной кислоты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в выбросах от стационарных источников фотометрическим методом с ванадатом аммония</w:t>
            </w:r>
          </w:p>
        </w:tc>
      </w:tr>
      <w:tr w:rsidR="00B9314D" w:rsidRPr="00F45845" w:rsidTr="00946F20">
        <w:trPr>
          <w:trHeight w:val="367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B9314D" w:rsidRPr="007A0148" w:rsidRDefault="00B9314D" w:rsidP="007A0148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 w:themeFill="background1"/>
            <w:hideMark/>
          </w:tcPr>
          <w:p w:rsidR="00B9314D" w:rsidRPr="00F45845" w:rsidRDefault="00B9314D" w:rsidP="00660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МВИ</w:t>
            </w:r>
            <w:proofErr w:type="gram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 4453-2012.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МВИ концентрации </w:t>
            </w: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диоксида азота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в выбросах от стационарных источников фотометрическим методом с использованием реактива Грисса-Илосвая</w:t>
            </w:r>
          </w:p>
        </w:tc>
      </w:tr>
      <w:tr w:rsidR="00B9314D" w:rsidRPr="00F45845" w:rsidTr="00946F20">
        <w:trPr>
          <w:trHeight w:val="489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B9314D" w:rsidRPr="007A0148" w:rsidRDefault="00B9314D" w:rsidP="007A0148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 w:themeFill="background1"/>
            <w:hideMark/>
          </w:tcPr>
          <w:p w:rsidR="00B9314D" w:rsidRPr="00F45845" w:rsidRDefault="00B9314D" w:rsidP="00660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МВИ</w:t>
            </w:r>
            <w:proofErr w:type="gram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 4514-2012.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МВИ концентрации </w:t>
            </w: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твердых частиц (пыли)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в выбросах от стационарных источников гравиметрическим методом</w:t>
            </w:r>
          </w:p>
        </w:tc>
      </w:tr>
      <w:tr w:rsidR="00B9314D" w:rsidRPr="00F45845" w:rsidTr="00946F20">
        <w:trPr>
          <w:trHeight w:val="455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B9314D" w:rsidRPr="007A0148" w:rsidRDefault="00B9314D" w:rsidP="007A0148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 w:themeFill="background1"/>
            <w:hideMark/>
          </w:tcPr>
          <w:p w:rsidR="00B9314D" w:rsidRPr="00F45845" w:rsidRDefault="00B9314D" w:rsidP="00660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МВИ</w:t>
            </w:r>
            <w:proofErr w:type="gram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 4566-2013.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концентрации </w:t>
            </w: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формальдегида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в выбросах от стационарных источников фотометрическим методом с хромотроповой кислотой с изменением №1</w:t>
            </w:r>
          </w:p>
        </w:tc>
      </w:tr>
      <w:tr w:rsidR="00B9314D" w:rsidRPr="00F45845" w:rsidTr="00946F20">
        <w:trPr>
          <w:trHeight w:val="138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B9314D" w:rsidRPr="007A0148" w:rsidRDefault="00B9314D" w:rsidP="007A0148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 w:themeFill="background1"/>
            <w:hideMark/>
          </w:tcPr>
          <w:p w:rsidR="00B9314D" w:rsidRPr="00F45845" w:rsidRDefault="00B9314D" w:rsidP="006604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МВИ. МН 1822-2016. 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определения </w:t>
            </w: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фенолов 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>в промышленных выбросах</w:t>
            </w:r>
          </w:p>
        </w:tc>
      </w:tr>
      <w:tr w:rsidR="00B9314D" w:rsidRPr="00F45845" w:rsidTr="00946F20">
        <w:trPr>
          <w:trHeight w:val="1120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B9314D" w:rsidRPr="007A0148" w:rsidRDefault="00B9314D" w:rsidP="007A0148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 w:themeFill="background1"/>
            <w:hideMark/>
          </w:tcPr>
          <w:p w:rsidR="00B9314D" w:rsidRPr="00F45845" w:rsidRDefault="00B9314D" w:rsidP="00660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МВИ</w:t>
            </w:r>
            <w:proofErr w:type="gram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 1003-2017.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Концентрации </w:t>
            </w: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азота оксида, азота диоксида,  азота оксидов (азота оксида, азота диоксида) в пересчете </w:t>
            </w:r>
            <w:proofErr w:type="gram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азота</w:t>
            </w:r>
            <w:proofErr w:type="gramEnd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диоксид, углерода оксида, серы диоксида, кислорода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 в выбросах от стационарных источников. Методика выполнения измерений с использованием газоанализаторов с электрохимическими датчиками</w:t>
            </w:r>
          </w:p>
        </w:tc>
      </w:tr>
      <w:tr w:rsidR="00B9314D" w:rsidRPr="00F45845" w:rsidTr="00946F20">
        <w:trPr>
          <w:trHeight w:val="414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B9314D" w:rsidRPr="007A0148" w:rsidRDefault="00B9314D" w:rsidP="007A0148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 w:themeFill="background1"/>
            <w:hideMark/>
          </w:tcPr>
          <w:p w:rsidR="00B9314D" w:rsidRPr="00F45845" w:rsidRDefault="00B9314D" w:rsidP="00660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МВИ</w:t>
            </w:r>
            <w:proofErr w:type="gram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 5911-2017.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Дымность и объемная концентрация </w:t>
            </w: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оксида углерода и углеводородов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в отработавших газах механических транспортных с</w:t>
            </w:r>
            <w:bookmarkStart w:id="1" w:name="_GoBack"/>
            <w:bookmarkEnd w:id="1"/>
            <w:r w:rsidRPr="00F45845">
              <w:rPr>
                <w:rFonts w:ascii="Times New Roman" w:hAnsi="Times New Roman" w:cs="Times New Roman"/>
                <w:sz w:val="24"/>
                <w:szCs w:val="24"/>
              </w:rPr>
              <w:t>редств. Методика выполнения измерений</w:t>
            </w:r>
          </w:p>
        </w:tc>
      </w:tr>
      <w:tr w:rsidR="00B9314D" w:rsidRPr="00F45845" w:rsidTr="00946F20">
        <w:trPr>
          <w:trHeight w:val="537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B9314D" w:rsidRPr="007A0148" w:rsidRDefault="00B9314D" w:rsidP="007A0148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 w:themeFill="background1"/>
            <w:hideMark/>
          </w:tcPr>
          <w:p w:rsidR="00B9314D" w:rsidRPr="00F45845" w:rsidRDefault="00B9314D" w:rsidP="00660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МВИ</w:t>
            </w:r>
            <w:proofErr w:type="gramStart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 5924-2017. 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концентрация сероводорода в выбросах стационарных источников. Методика выполнения измерений фотометрическим методом </w:t>
            </w:r>
          </w:p>
        </w:tc>
      </w:tr>
      <w:tr w:rsidR="00B9314D" w:rsidRPr="00F45845" w:rsidTr="00946F20">
        <w:trPr>
          <w:trHeight w:val="419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B9314D" w:rsidRPr="007A0148" w:rsidRDefault="00B9314D" w:rsidP="007A0148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 w:themeFill="background1"/>
            <w:hideMark/>
          </w:tcPr>
          <w:p w:rsidR="00B9314D" w:rsidRPr="00F45845" w:rsidRDefault="00B9314D" w:rsidP="00660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МВИ. МН 6083-2018.</w:t>
            </w:r>
            <w:r w:rsidRPr="00F45845">
              <w:rPr>
                <w:rFonts w:ascii="Times New Roman" w:hAnsi="Times New Roman" w:cs="Times New Roman"/>
                <w:sz w:val="24"/>
                <w:szCs w:val="24"/>
              </w:rPr>
              <w:t xml:space="preserve"> Массовая концентрация гидрохлорида в выбросах от стационарных источников. Методика выполнения измерений турбидиметрическим методом</w:t>
            </w:r>
          </w:p>
        </w:tc>
      </w:tr>
    </w:tbl>
    <w:p w:rsidR="003E513F" w:rsidRPr="00F45845" w:rsidRDefault="003E513F">
      <w:pPr>
        <w:rPr>
          <w:rFonts w:ascii="Times New Roman" w:hAnsi="Times New Roman" w:cs="Times New Roman"/>
          <w:sz w:val="24"/>
          <w:szCs w:val="24"/>
        </w:rPr>
      </w:pPr>
    </w:p>
    <w:sectPr w:rsidR="003E513F" w:rsidRPr="00F45845" w:rsidSect="00946F20">
      <w:pgSz w:w="11906" w:h="16838"/>
      <w:pgMar w:top="28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9E" w:rsidRDefault="00BB129E" w:rsidP="00AE3C21">
      <w:pPr>
        <w:spacing w:after="0" w:line="240" w:lineRule="auto"/>
      </w:pPr>
      <w:r>
        <w:separator/>
      </w:r>
    </w:p>
  </w:endnote>
  <w:endnote w:type="continuationSeparator" w:id="0">
    <w:p w:rsidR="00BB129E" w:rsidRDefault="00BB129E" w:rsidP="00AE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9E" w:rsidRDefault="00BB129E" w:rsidP="00AE3C21">
      <w:pPr>
        <w:spacing w:after="0" w:line="240" w:lineRule="auto"/>
      </w:pPr>
      <w:r>
        <w:separator/>
      </w:r>
    </w:p>
  </w:footnote>
  <w:footnote w:type="continuationSeparator" w:id="0">
    <w:p w:rsidR="00BB129E" w:rsidRDefault="00BB129E" w:rsidP="00AE3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6955"/>
    <w:multiLevelType w:val="hybridMultilevel"/>
    <w:tmpl w:val="1D00F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C0352E"/>
    <w:multiLevelType w:val="hybridMultilevel"/>
    <w:tmpl w:val="A516CE40"/>
    <w:lvl w:ilvl="0" w:tplc="0450CEE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56"/>
    <w:rsid w:val="000172CF"/>
    <w:rsid w:val="00041CAE"/>
    <w:rsid w:val="00043F7F"/>
    <w:rsid w:val="000471AC"/>
    <w:rsid w:val="000B3021"/>
    <w:rsid w:val="000B63F2"/>
    <w:rsid w:val="00126D9C"/>
    <w:rsid w:val="0015484C"/>
    <w:rsid w:val="001B5D01"/>
    <w:rsid w:val="001C6EF9"/>
    <w:rsid w:val="001D3AFF"/>
    <w:rsid w:val="002700E3"/>
    <w:rsid w:val="00287F24"/>
    <w:rsid w:val="002A3319"/>
    <w:rsid w:val="002D5370"/>
    <w:rsid w:val="002E1D81"/>
    <w:rsid w:val="003002C4"/>
    <w:rsid w:val="00340576"/>
    <w:rsid w:val="00380CB8"/>
    <w:rsid w:val="003B1DE4"/>
    <w:rsid w:val="003B57AA"/>
    <w:rsid w:val="003C3C7E"/>
    <w:rsid w:val="003E513F"/>
    <w:rsid w:val="00425C79"/>
    <w:rsid w:val="004E1694"/>
    <w:rsid w:val="004E31AF"/>
    <w:rsid w:val="00513E0C"/>
    <w:rsid w:val="00520588"/>
    <w:rsid w:val="00543D54"/>
    <w:rsid w:val="005A54B9"/>
    <w:rsid w:val="005F5967"/>
    <w:rsid w:val="0060108B"/>
    <w:rsid w:val="00635532"/>
    <w:rsid w:val="006604D6"/>
    <w:rsid w:val="006662D6"/>
    <w:rsid w:val="00666ACC"/>
    <w:rsid w:val="00677A87"/>
    <w:rsid w:val="006C4993"/>
    <w:rsid w:val="006C4C99"/>
    <w:rsid w:val="006E5210"/>
    <w:rsid w:val="006F6F8B"/>
    <w:rsid w:val="00706A5F"/>
    <w:rsid w:val="00726F22"/>
    <w:rsid w:val="0077606B"/>
    <w:rsid w:val="007A0148"/>
    <w:rsid w:val="007D4455"/>
    <w:rsid w:val="00802D22"/>
    <w:rsid w:val="008749D0"/>
    <w:rsid w:val="008A1592"/>
    <w:rsid w:val="008A3808"/>
    <w:rsid w:val="008D63CE"/>
    <w:rsid w:val="008E66F8"/>
    <w:rsid w:val="009113F9"/>
    <w:rsid w:val="00946F20"/>
    <w:rsid w:val="009538C1"/>
    <w:rsid w:val="00974D65"/>
    <w:rsid w:val="00981BFA"/>
    <w:rsid w:val="009A25C6"/>
    <w:rsid w:val="009F2918"/>
    <w:rsid w:val="00A26CB5"/>
    <w:rsid w:val="00A446B4"/>
    <w:rsid w:val="00AA304F"/>
    <w:rsid w:val="00AD00EE"/>
    <w:rsid w:val="00AD3FFF"/>
    <w:rsid w:val="00AE3C21"/>
    <w:rsid w:val="00AF1068"/>
    <w:rsid w:val="00B31696"/>
    <w:rsid w:val="00B4380C"/>
    <w:rsid w:val="00B5624E"/>
    <w:rsid w:val="00B928ED"/>
    <w:rsid w:val="00B9314D"/>
    <w:rsid w:val="00BB129E"/>
    <w:rsid w:val="00BC53DC"/>
    <w:rsid w:val="00BE5FD9"/>
    <w:rsid w:val="00BF0BA2"/>
    <w:rsid w:val="00C201F4"/>
    <w:rsid w:val="00C764B4"/>
    <w:rsid w:val="00C81423"/>
    <w:rsid w:val="00C9554A"/>
    <w:rsid w:val="00CA2E4D"/>
    <w:rsid w:val="00CB161C"/>
    <w:rsid w:val="00CC4DE5"/>
    <w:rsid w:val="00CC6E43"/>
    <w:rsid w:val="00DB5D6B"/>
    <w:rsid w:val="00DE34E9"/>
    <w:rsid w:val="00DF4786"/>
    <w:rsid w:val="00E71744"/>
    <w:rsid w:val="00F45845"/>
    <w:rsid w:val="00F52D62"/>
    <w:rsid w:val="00F725CC"/>
    <w:rsid w:val="00F73A56"/>
    <w:rsid w:val="00F9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13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5370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E3C2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E3C2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E3C21"/>
    <w:rPr>
      <w:vertAlign w:val="superscript"/>
    </w:rPr>
  </w:style>
  <w:style w:type="paragraph" w:customStyle="1" w:styleId="a8">
    <w:name w:val="Знак"/>
    <w:basedOn w:val="a"/>
    <w:autoRedefine/>
    <w:rsid w:val="00F725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9">
    <w:name w:val="header"/>
    <w:basedOn w:val="a"/>
    <w:link w:val="aa"/>
    <w:rsid w:val="00DB5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B5D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2D6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9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A0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13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5370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E3C2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E3C2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E3C21"/>
    <w:rPr>
      <w:vertAlign w:val="superscript"/>
    </w:rPr>
  </w:style>
  <w:style w:type="paragraph" w:customStyle="1" w:styleId="a8">
    <w:name w:val="Знак"/>
    <w:basedOn w:val="a"/>
    <w:autoRedefine/>
    <w:rsid w:val="00F725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9">
    <w:name w:val="header"/>
    <w:basedOn w:val="a"/>
    <w:link w:val="aa"/>
    <w:rsid w:val="00DB5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B5D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2D6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9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A0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97FA7-301D-43FC-89BF-15156751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2021-06-04T07:43:00Z</cp:lastPrinted>
  <dcterms:created xsi:type="dcterms:W3CDTF">2021-06-04T07:14:00Z</dcterms:created>
  <dcterms:modified xsi:type="dcterms:W3CDTF">2021-06-04T07:44:00Z</dcterms:modified>
</cp:coreProperties>
</file>